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EB" w:rsidRDefault="00714862">
      <w:pPr>
        <w:rPr>
          <w:rFonts w:ascii="Book Antiqua" w:hAnsi="Book Antiqua"/>
          <w:sz w:val="32"/>
          <w:szCs w:val="32"/>
        </w:rPr>
      </w:pPr>
      <w:r>
        <w:rPr>
          <w:rFonts w:ascii="Book Antiqua" w:hAnsi="Book Antiqua"/>
          <w:sz w:val="32"/>
          <w:szCs w:val="32"/>
        </w:rPr>
        <w:t>The Federal government has flooded the states and local governments with mandates and regulations which have a one-size fits all approach and stifle innovation, impede property rights and limit personal freedoms.</w:t>
      </w:r>
    </w:p>
    <w:p w:rsidR="00714862" w:rsidRDefault="00714862">
      <w:pPr>
        <w:rPr>
          <w:rFonts w:ascii="Book Antiqua" w:hAnsi="Book Antiqua"/>
          <w:sz w:val="32"/>
          <w:szCs w:val="32"/>
        </w:rPr>
      </w:pPr>
      <w:r>
        <w:rPr>
          <w:rFonts w:ascii="Book Antiqua" w:hAnsi="Book Antiqua"/>
          <w:sz w:val="32"/>
          <w:szCs w:val="32"/>
        </w:rPr>
        <w:t>As you know, our state adopted the Article V Resolution to call a Convention of the States to propose amendments to the United States Constitution and we must now address the next step in the process.</w:t>
      </w:r>
    </w:p>
    <w:p w:rsidR="00714862" w:rsidRDefault="00714862">
      <w:pPr>
        <w:rPr>
          <w:rFonts w:ascii="Book Antiqua" w:hAnsi="Book Antiqua"/>
          <w:sz w:val="32"/>
          <w:szCs w:val="32"/>
        </w:rPr>
      </w:pPr>
      <w:r>
        <w:rPr>
          <w:rFonts w:ascii="Book Antiqua" w:hAnsi="Book Antiqua"/>
          <w:sz w:val="32"/>
          <w:szCs w:val="32"/>
        </w:rPr>
        <w:t>Resolution _____________which is in consideration this session will define how delegates to the convention are chosen, what they are tasked with and permitted to do at the convention, and the consequences of any disobedience. The states created the Federal government and it is their right and duty to control this behemoth which has gone power mad, with our descendants made liable for their reckless spending habits.</w:t>
      </w:r>
    </w:p>
    <w:p w:rsidR="00714862" w:rsidRDefault="00714862">
      <w:pPr>
        <w:rPr>
          <w:rFonts w:ascii="Book Antiqua" w:hAnsi="Book Antiqua"/>
          <w:sz w:val="32"/>
          <w:szCs w:val="32"/>
        </w:rPr>
      </w:pPr>
      <w:r>
        <w:rPr>
          <w:rFonts w:ascii="Book Antiqua" w:hAnsi="Book Antiqua"/>
          <w:sz w:val="32"/>
          <w:szCs w:val="32"/>
        </w:rPr>
        <w:t xml:space="preserve">Only 34 states are needed to call the convention but all 50 states will be expected to attend. Whether or not you agree with the </w:t>
      </w:r>
      <w:bookmarkStart w:id="0" w:name="_GoBack"/>
      <w:bookmarkEnd w:id="0"/>
      <w:r>
        <w:rPr>
          <w:rFonts w:ascii="Book Antiqua" w:hAnsi="Book Antiqua"/>
          <w:sz w:val="32"/>
          <w:szCs w:val="32"/>
        </w:rPr>
        <w:t>efforts to rein in the Federal government, it is in our state’s best interest to send people to the convention who represent the values, needs and expectations of its legislature and its people.</w:t>
      </w:r>
    </w:p>
    <w:p w:rsidR="00714862" w:rsidRDefault="00714862">
      <w:pPr>
        <w:rPr>
          <w:rFonts w:ascii="Book Antiqua" w:hAnsi="Book Antiqua"/>
          <w:sz w:val="32"/>
          <w:szCs w:val="32"/>
        </w:rPr>
      </w:pPr>
      <w:r>
        <w:rPr>
          <w:rFonts w:ascii="Book Antiqua" w:hAnsi="Book Antiqua"/>
          <w:sz w:val="32"/>
          <w:szCs w:val="32"/>
        </w:rPr>
        <w:t>Please consider voting for Resolution___________ and helping to make our country a place where our children and grandchildren are not slaves to debt and the whims of politicians who do not our best interests at heart.</w:t>
      </w:r>
    </w:p>
    <w:p w:rsidR="00714862" w:rsidRDefault="00714862">
      <w:pPr>
        <w:rPr>
          <w:rFonts w:ascii="Book Antiqua" w:hAnsi="Book Antiqua"/>
          <w:sz w:val="32"/>
          <w:szCs w:val="32"/>
        </w:rPr>
      </w:pPr>
      <w:r>
        <w:rPr>
          <w:rFonts w:ascii="Book Antiqua" w:hAnsi="Book Antiqua"/>
          <w:sz w:val="32"/>
          <w:szCs w:val="32"/>
        </w:rPr>
        <w:t>Sincerely,</w:t>
      </w:r>
    </w:p>
    <w:p w:rsidR="00714862" w:rsidRDefault="00714862">
      <w:pPr>
        <w:rPr>
          <w:rFonts w:ascii="Book Antiqua" w:hAnsi="Book Antiqua"/>
          <w:sz w:val="32"/>
          <w:szCs w:val="32"/>
        </w:rPr>
      </w:pPr>
    </w:p>
    <w:p w:rsidR="00714862" w:rsidRPr="00714862" w:rsidRDefault="00714862">
      <w:pPr>
        <w:rPr>
          <w:rFonts w:ascii="Book Antiqua" w:hAnsi="Book Antiqua"/>
          <w:sz w:val="32"/>
          <w:szCs w:val="32"/>
        </w:rPr>
      </w:pPr>
    </w:p>
    <w:sectPr w:rsidR="00714862" w:rsidRPr="0071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2"/>
    <w:rsid w:val="002629EB"/>
    <w:rsid w:val="0071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4F7A2-4F75-4240-B622-0358C12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McDermott</dc:creator>
  <cp:keywords/>
  <dc:description/>
  <cp:lastModifiedBy>Joan McDermott</cp:lastModifiedBy>
  <cp:revision>1</cp:revision>
  <dcterms:created xsi:type="dcterms:W3CDTF">2019-02-03T13:04:00Z</dcterms:created>
  <dcterms:modified xsi:type="dcterms:W3CDTF">2019-02-03T13:16:00Z</dcterms:modified>
</cp:coreProperties>
</file>